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8A0" w:rsidRPr="009B6BB8" w:rsidRDefault="00BB48A0" w:rsidP="00BB48A0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C23B76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B87BC5" w:rsidRPr="00C23B76">
        <w:rPr>
          <w:rFonts w:ascii="Arial" w:hAnsi="Arial" w:cs="Arial"/>
          <w:sz w:val="20"/>
          <w:szCs w:val="20"/>
        </w:rPr>
        <w:t>Pátio de estocagem, armazém ou depósito exclusivo de produtos extrativos de origem mineral em bruto.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854685" w:rsidRDefault="00C40A90" w:rsidP="00854685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Área útil: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 w:rsidRPr="00C40A90">
        <w:rPr>
          <w:rFonts w:ascii="Arial" w:hAnsi="Arial" w:cs="Arial"/>
          <w:b/>
          <w:sz w:val="20"/>
          <w:szCs w:val="20"/>
        </w:rPr>
        <w:t xml:space="preserve">ha </w:t>
      </w:r>
    </w:p>
    <w:p w:rsidR="00B87BC5" w:rsidRDefault="00B87BC5" w:rsidP="00B87BC5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7BC5">
        <w:rPr>
          <w:rFonts w:ascii="Arial" w:hAnsi="Arial" w:cs="Arial"/>
          <w:b/>
          <w:sz w:val="20"/>
          <w:szCs w:val="20"/>
        </w:rPr>
        <w:t xml:space="preserve">Área útil (área construída + área de estocagem, quando houver) (I) </w:t>
      </w:r>
      <w:r>
        <w:rPr>
          <w:rFonts w:ascii="Arial" w:hAnsi="Arial" w:cs="Arial"/>
          <w:b/>
          <w:sz w:val="20"/>
          <w:szCs w:val="20"/>
        </w:rPr>
        <w:t>≤</w:t>
      </w:r>
      <w:r w:rsidRPr="00B87BC5">
        <w:rPr>
          <w:rFonts w:ascii="Arial" w:hAnsi="Arial" w:cs="Arial"/>
          <w:b/>
          <w:sz w:val="20"/>
          <w:szCs w:val="20"/>
        </w:rPr>
        <w:t xml:space="preserve"> 1ha</w:t>
      </w:r>
    </w:p>
    <w:p w:rsidR="008E7EF4" w:rsidRPr="00C40A90" w:rsidRDefault="008E7EF4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0C6585" w:rsidRDefault="00736B6C" w:rsidP="000C658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35047F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FF47C5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9D3012" w:rsidRDefault="009D3012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8E35E7">
        <w:rPr>
          <w:rFonts w:cs="Arial"/>
          <w:b/>
          <w:i/>
        </w:rPr>
        <w:t>IV.1</w:t>
      </w:r>
      <w:r w:rsidRPr="008E35E7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</w:t>
      </w:r>
      <w:r w:rsidR="008E35E7">
        <w:rPr>
          <w:rFonts w:cs="Arial"/>
          <w:i/>
        </w:rPr>
        <w:t xml:space="preserve"> de estocagem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</w:t>
      </w:r>
      <w:r w:rsidR="008E35E7">
        <w:rPr>
          <w:rFonts w:cs="Arial"/>
        </w:rPr>
        <w:t>...............................</w:t>
      </w:r>
      <w:r w:rsidR="00C3532B">
        <w:rPr>
          <w:rFonts w:cs="Arial"/>
        </w:rPr>
        <w:t>....</w:t>
      </w:r>
    </w:p>
    <w:p w:rsidR="00223CE9" w:rsidRPr="00223CE9" w:rsidRDefault="00223CE9" w:rsidP="008E35E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 w:rsidR="004F7CCA" w:rsidRPr="00651871">
        <w:rPr>
          <w:rFonts w:cs="Arial"/>
          <w:b/>
          <w:i/>
        </w:rPr>
        <w:t xml:space="preserve">5 </w:t>
      </w:r>
      <w:r w:rsidRPr="00651871">
        <w:rPr>
          <w:rFonts w:cs="Arial"/>
          <w:i/>
        </w:rPr>
        <w:t xml:space="preserve">Especificar os </w:t>
      </w:r>
      <w:r w:rsidR="008E35E7" w:rsidRPr="00651871">
        <w:rPr>
          <w:rFonts w:cs="Arial"/>
          <w:i/>
        </w:rPr>
        <w:t>produtos estocados</w:t>
      </w:r>
      <w:r w:rsidRPr="00651871">
        <w:rPr>
          <w:rFonts w:cs="Arial"/>
          <w:i/>
        </w:rPr>
        <w:t xml:space="preserve">: </w:t>
      </w:r>
      <w:r w:rsidR="008E35E7" w:rsidRPr="00651871">
        <w:rPr>
          <w:rFonts w:cs="Arial"/>
          <w:i/>
        </w:rPr>
        <w:t>............................................................................</w:t>
      </w:r>
      <w:r w:rsidR="004F7CCA" w:rsidRPr="00651871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651871">
        <w:rPr>
          <w:rFonts w:cs="Arial"/>
          <w:b/>
          <w:i/>
        </w:rPr>
        <w:t>6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35047F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Paralelepípedo/ bloquete/ pavi-s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86722E" w:rsidRDefault="001B25D0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651871" w:rsidRP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651871">
        <w:rPr>
          <w:rFonts w:cs="Arial"/>
          <w:b/>
          <w:i/>
        </w:rPr>
        <w:t xml:space="preserve">IV.7 </w:t>
      </w:r>
      <w:r w:rsidRPr="00651871">
        <w:rPr>
          <w:rFonts w:cs="Arial"/>
          <w:i/>
        </w:rPr>
        <w:t xml:space="preserve">Possui sistema de drenagem de águas pluviais? </w:t>
      </w:r>
    </w:p>
    <w:p w:rsidR="00651871" w:rsidRPr="00081F8D" w:rsidRDefault="0035047F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2" type="#_x0000_t34" style="position:absolute;margin-left:5.5pt;margin-top:12.1pt;width:20.5pt;height:20.25pt;rotation:90;flip:x;z-index:251695104" o:connectortype="elbow" adj="10062,185333,-80605">
            <v:stroke endarrow="block"/>
          </v:shape>
        </w:pict>
      </w:r>
      <w:r w:rsidR="00651871">
        <w:rPr>
          <w:rFonts w:cs="Arial"/>
        </w:rPr>
        <w:sym w:font="Webdings" w:char="F063"/>
      </w:r>
      <w:r w:rsidR="00651871">
        <w:rPr>
          <w:rFonts w:cs="Arial"/>
        </w:rPr>
        <w:t xml:space="preserve"> Sim.</w:t>
      </w:r>
      <w:r w:rsidR="00651871" w:rsidRPr="00081F8D">
        <w:rPr>
          <w:rFonts w:cs="Arial"/>
        </w:rPr>
        <w:t xml:space="preserve">   </w:t>
      </w:r>
      <w:r w:rsidR="00651871">
        <w:rPr>
          <w:rFonts w:cs="Arial"/>
        </w:rPr>
        <w:t xml:space="preserve">       </w:t>
      </w:r>
      <w:r w:rsidR="00651871" w:rsidRPr="00081F8D">
        <w:rPr>
          <w:rFonts w:cs="Arial"/>
        </w:rPr>
        <w:t xml:space="preserve"> </w:t>
      </w:r>
      <w:r w:rsidR="00651871">
        <w:rPr>
          <w:rFonts w:cs="Arial"/>
        </w:rPr>
        <w:sym w:font="Webdings" w:char="F063"/>
      </w:r>
      <w:r w:rsidR="00651871" w:rsidRPr="00081F8D">
        <w:rPr>
          <w:rFonts w:cs="Arial"/>
        </w:rPr>
        <w:t xml:space="preserve"> </w:t>
      </w:r>
      <w:r w:rsidR="00651871">
        <w:rPr>
          <w:rFonts w:cs="Arial"/>
        </w:rPr>
        <w:t>Não</w:t>
      </w:r>
    </w:p>
    <w:p w:rsidR="00651871" w:rsidRPr="00081F8D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t>Destinação da água:</w:t>
      </w: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Rede local de drenagem.</w:t>
      </w:r>
    </w:p>
    <w:p w:rsidR="00651871" w:rsidRPr="00081F8D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Infiltração no terreno.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Rede de esgoto.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Reaproveitamento.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Outra: ............................................................................................................................................</w:t>
      </w:r>
    </w:p>
    <w:p w:rsidR="00A12C7A" w:rsidRDefault="00A12C7A" w:rsidP="00A12C7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IV.</w:t>
      </w:r>
      <w:r>
        <w:rPr>
          <w:rFonts w:cs="Arial"/>
          <w:b/>
          <w:i/>
        </w:rPr>
        <w:t xml:space="preserve">8 </w:t>
      </w:r>
      <w:r>
        <w:rPr>
          <w:rFonts w:cs="Arial"/>
          <w:i/>
        </w:rPr>
        <w:t>Possui sistema de umectação nas pilhas de areia e brita</w:t>
      </w:r>
      <w:r w:rsidRPr="00C3532B">
        <w:rPr>
          <w:rFonts w:cs="Arial"/>
          <w:i/>
        </w:rPr>
        <w:t xml:space="preserve">?  </w:t>
      </w:r>
    </w:p>
    <w:p w:rsidR="00A12C7A" w:rsidRDefault="00A12C7A" w:rsidP="00A12C7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Não.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Não há estocagem dessas matérias-primas.</w:t>
      </w:r>
    </w:p>
    <w:p w:rsidR="00EB58D2" w:rsidRDefault="00EB58D2" w:rsidP="00EB58D2">
      <w:pPr>
        <w:pStyle w:val="Corpodetexto2"/>
        <w:spacing w:before="120" w:line="360" w:lineRule="auto"/>
        <w:rPr>
          <w:rFonts w:cs="Arial"/>
          <w:b/>
        </w:rPr>
      </w:pPr>
    </w:p>
    <w:p w:rsidR="00EB58D2" w:rsidRPr="008140CB" w:rsidRDefault="00EB58D2" w:rsidP="00EB58D2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</w:t>
      </w:r>
      <w:r>
        <w:rPr>
          <w:rFonts w:cs="Arial"/>
          <w:b/>
        </w:rPr>
        <w:t>10</w:t>
      </w:r>
      <w:r w:rsidRPr="008140CB">
        <w:rPr>
          <w:rFonts w:cs="Arial"/>
        </w:rPr>
        <w:t xml:space="preserve"> Possui Cadastro Técnico Federal (CTF) junto ao IBAMA: </w:t>
      </w:r>
    </w:p>
    <w:p w:rsidR="00EB58D2" w:rsidRPr="00503BA5" w:rsidRDefault="00EB58D2" w:rsidP="00EB58D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651871" w:rsidRP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A2A99" w:rsidRDefault="00BA2A99" w:rsidP="00FF47C5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BA2A99" w:rsidRDefault="00BA2A99" w:rsidP="00BA2A9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BA2A99" w:rsidRDefault="00BA2A99" w:rsidP="00BA2A9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BA2A99" w:rsidRP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BA2A99">
        <w:rPr>
          <w:rFonts w:cs="Arial"/>
          <w:b/>
          <w:i/>
        </w:rPr>
        <w:t>V.1</w:t>
      </w:r>
      <w:r w:rsidRPr="00BA2A99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BA2A99" w:rsidRP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A2A99">
        <w:rPr>
          <w:rFonts w:cs="Arial"/>
        </w:rPr>
        <w:sym w:font="Webdings" w:char="F063"/>
      </w:r>
      <w:r w:rsidRPr="00BA2A99">
        <w:rPr>
          <w:rFonts w:cs="Arial"/>
        </w:rPr>
        <w:t xml:space="preserve"> Captação de Água em Curso d’água; 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Nome do Curso d’água (rio, córrego, etc): __________________________________________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Coordenada do ponto de captação (UTM) WGS 84: _______________ /__________________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Possui outorga de captação de água: (   )Sim;   (   )Não;   (   ) Não é necessário (uso insignificante).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Data de vencimento da outorga ou da dispensa: ____/____/________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Órgão Emissor ou responsável pela outorga ou pela dispensa de captação: (  )IEMA; (  )ANA.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Vazão Máxima de captação (L/S): ________________________________________________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Volume captado diário (m</w:t>
      </w:r>
      <w:r w:rsidRPr="00BA2A99">
        <w:rPr>
          <w:rFonts w:cs="Arial"/>
          <w:vertAlign w:val="superscript"/>
        </w:rPr>
        <w:t>3</w:t>
      </w:r>
      <w:r w:rsidRPr="00BA2A99">
        <w:rPr>
          <w:rFonts w:cs="Arial"/>
        </w:rPr>
        <w:t>/dia): __________________________________________________</w:t>
      </w:r>
    </w:p>
    <w:p w:rsidR="00BA2A99" w:rsidRP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A2A99">
        <w:rPr>
          <w:rFonts w:cs="Arial"/>
        </w:rPr>
        <w:sym w:font="Webdings" w:char="F063"/>
      </w:r>
      <w:r w:rsidRPr="00BA2A99">
        <w:rPr>
          <w:rFonts w:cs="Arial"/>
        </w:rPr>
        <w:t xml:space="preserve">  Abastecimento de água fornecido pela concessionária local: 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Nome: ______________________________________________________________________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Consumo médio de água: _______________________________________________________</w:t>
      </w:r>
    </w:p>
    <w:p w:rsidR="00BA2A99" w:rsidRP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A2A99">
        <w:rPr>
          <w:rFonts w:cs="Arial"/>
        </w:rPr>
        <w:sym w:font="Webdings" w:char="F063"/>
      </w:r>
      <w:r w:rsidRPr="00BA2A99">
        <w:rPr>
          <w:rFonts w:cs="Arial"/>
        </w:rPr>
        <w:t xml:space="preserve">  Poço Subterrâneo; 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Número do cadastro do poço junto ao IEMA: ________________________________________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Vazão Máxima de captação (L/S): ________________________________________________</w:t>
      </w:r>
    </w:p>
    <w:p w:rsidR="00BA2A99" w:rsidRPr="00BA2A99" w:rsidRDefault="00BA2A99" w:rsidP="00BA2A99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Volume captado diário: _________________________________________________________</w:t>
      </w:r>
    </w:p>
    <w:p w:rsidR="00BA2A99" w:rsidRPr="00BA2A99" w:rsidRDefault="00BA2A99" w:rsidP="00BA2A9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A2A99">
        <w:rPr>
          <w:rFonts w:cs="Arial"/>
        </w:rPr>
        <w:sym w:font="Webdings" w:char="F063"/>
      </w:r>
      <w:r w:rsidRPr="00BA2A99">
        <w:rPr>
          <w:rFonts w:cs="Arial"/>
        </w:rPr>
        <w:t xml:space="preserve"> Reutilização do processo produtivo.</w:t>
      </w:r>
    </w:p>
    <w:p w:rsidR="00BA2A99" w:rsidRDefault="00BA2A99" w:rsidP="00BA2A9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BA2A99">
        <w:rPr>
          <w:rFonts w:cs="Arial"/>
        </w:rPr>
        <w:sym w:font="Webdings" w:char="F063"/>
      </w:r>
      <w:r w:rsidRPr="00BA2A99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BA2A99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BA2A99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BA2A99" w:rsidRP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BA2A99">
        <w:rPr>
          <w:rFonts w:cs="Arial"/>
          <w:b/>
          <w:i/>
        </w:rPr>
        <w:t>VI.1.3</w:t>
      </w:r>
      <w:r w:rsidRPr="00BA2A99">
        <w:rPr>
          <w:rFonts w:cs="Arial"/>
          <w:i/>
        </w:rPr>
        <w:t xml:space="preserve"> Onde se dá o lançamento do efluente doméstico tratado: </w:t>
      </w:r>
    </w:p>
    <w:p w:rsidR="00BA2A99" w:rsidRP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A2A99">
        <w:rPr>
          <w:rFonts w:cs="Arial"/>
        </w:rPr>
        <w:sym w:font="Webdings" w:char="F063"/>
      </w:r>
      <w:r w:rsidRPr="00BA2A99">
        <w:rPr>
          <w:rFonts w:cs="Arial"/>
        </w:rPr>
        <w:t xml:space="preserve"> Rede Esgoto.</w:t>
      </w:r>
    </w:p>
    <w:p w:rsidR="00BA2A99" w:rsidRP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A2A99">
        <w:rPr>
          <w:rFonts w:cs="Arial"/>
        </w:rPr>
        <w:sym w:font="Webdings" w:char="F063"/>
      </w:r>
      <w:r w:rsidRPr="00BA2A99">
        <w:rPr>
          <w:rFonts w:cs="Arial"/>
        </w:rPr>
        <w:t xml:space="preserve"> Rede Pluvial.</w:t>
      </w:r>
    </w:p>
    <w:p w:rsidR="00BA2A99" w:rsidRP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A2A99">
        <w:rPr>
          <w:rFonts w:cs="Arial"/>
        </w:rPr>
        <w:sym w:font="Webdings" w:char="F063"/>
      </w:r>
      <w:r w:rsidRPr="00BA2A99">
        <w:rPr>
          <w:rFonts w:cs="Arial"/>
        </w:rPr>
        <w:t xml:space="preserve"> Corpo hídrico. 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Nome do Curso d’água (rio, córrego, etc): __________________________________________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Coordenadas do ponto de lançamento (UTM) WGS 84: _______________ /_______________</w:t>
      </w:r>
    </w:p>
    <w:p w:rsidR="00BA2A99" w:rsidRPr="00BA2A99" w:rsidRDefault="00BA2A99" w:rsidP="00BA2A99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BA2A99">
        <w:rPr>
          <w:rFonts w:cs="Arial"/>
        </w:rPr>
        <w:t>•</w:t>
      </w:r>
      <w:r w:rsidRPr="00BA2A99">
        <w:rPr>
          <w:rFonts w:cs="Arial"/>
        </w:rPr>
        <w:tab/>
        <w:t>Número da Portaria de Outorga ou do requerimento de outorga: ________________________</w:t>
      </w:r>
    </w:p>
    <w:p w:rsidR="00BA2A99" w:rsidRP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A2A99">
        <w:rPr>
          <w:rFonts w:cs="Arial"/>
        </w:rPr>
        <w:sym w:font="Webdings" w:char="F063"/>
      </w:r>
      <w:r w:rsidRPr="00BA2A99">
        <w:rPr>
          <w:rFonts w:cs="Arial"/>
        </w:rPr>
        <w:t xml:space="preserve"> Sumidouro.</w:t>
      </w:r>
    </w:p>
    <w:p w:rsidR="00BA2A99" w:rsidRPr="00BA2A99" w:rsidRDefault="00BA2A99" w:rsidP="00BA2A99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BA2A99">
        <w:rPr>
          <w:rFonts w:cs="Arial"/>
        </w:rPr>
        <w:sym w:font="Webdings" w:char="F063"/>
      </w:r>
      <w:r w:rsidRPr="00BA2A99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BA2A99" w:rsidRDefault="00BA2A99" w:rsidP="00BA2A99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BA2A99">
        <w:rPr>
          <w:rFonts w:cs="Arial"/>
          <w:b/>
          <w:i/>
        </w:rPr>
        <w:t>VI.1.4</w:t>
      </w:r>
      <w:r w:rsidRPr="00BA2A99">
        <w:rPr>
          <w:rFonts w:cs="Arial"/>
          <w:i/>
        </w:rPr>
        <w:t xml:space="preserve"> Caso aplicável, informar a periodicidade da Manutenção do sistema de tratamento</w:t>
      </w:r>
      <w:r w:rsidRPr="00BA2A99">
        <w:rPr>
          <w:rFonts w:cs="Arial"/>
        </w:rPr>
        <w:t>:....................</w:t>
      </w:r>
    </w:p>
    <w:p w:rsidR="00BA2A99" w:rsidRPr="007566D2" w:rsidRDefault="00BA2A99" w:rsidP="00BA2A9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A2A99" w:rsidRPr="007566D2" w:rsidRDefault="00BA2A99" w:rsidP="00BA2A99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A2A99" w:rsidRDefault="00BA2A99" w:rsidP="00BA2A99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23B76" w:rsidRDefault="00C23B76" w:rsidP="00BA2A99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</w:p>
    <w:p w:rsidR="00C23B76" w:rsidRPr="007566D2" w:rsidRDefault="00C23B76" w:rsidP="00FF47C5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center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C23B76" w:rsidRPr="00A71F9D" w:rsidRDefault="00C23B76" w:rsidP="00FF47C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C23B76" w:rsidRPr="00D52676" w:rsidRDefault="00C23B76" w:rsidP="00C23B7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C23B76" w:rsidRPr="00D52676" w:rsidRDefault="00C23B76" w:rsidP="00C23B7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C23B76" w:rsidRPr="00D52676" w:rsidRDefault="00C23B76" w:rsidP="00C23B7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C23B76" w:rsidRPr="00D52676" w:rsidRDefault="00C23B76" w:rsidP="00C23B76">
      <w:pPr>
        <w:pStyle w:val="artigo"/>
        <w:numPr>
          <w:ilvl w:val="0"/>
          <w:numId w:val="10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Das medidas saneadoras dos passivos ambientais relacionados aos resíduos sólidos....................................................................................................................</w:t>
      </w:r>
    </w:p>
    <w:p w:rsidR="00C23B76" w:rsidRPr="00D52676" w:rsidRDefault="00C23B76" w:rsidP="00C23B76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C23B76" w:rsidRPr="00D52676" w:rsidTr="00E50496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3B76" w:rsidRPr="00D52676" w:rsidRDefault="00C23B76" w:rsidP="00E504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C23B76" w:rsidRPr="00D52676" w:rsidTr="00E50496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C23B76" w:rsidRPr="00D52676" w:rsidRDefault="00C23B76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C23B7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23B7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23B7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23B76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23B76" w:rsidRPr="00D52676" w:rsidRDefault="00C23B76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C23B76" w:rsidRDefault="00C23B76" w:rsidP="00C23B76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C23B76" w:rsidRPr="00D52676" w:rsidRDefault="00C23B76" w:rsidP="00C23B76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C23B76" w:rsidRPr="00D52676" w:rsidTr="00E50496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C23B76" w:rsidRPr="00D52676" w:rsidTr="00E50496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C23B76" w:rsidRPr="00D52676" w:rsidRDefault="00C23B7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23B76" w:rsidRPr="00D52676" w:rsidRDefault="00C23B7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23B76" w:rsidRPr="00D52676" w:rsidRDefault="00C23B7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23B76" w:rsidRPr="00D52676" w:rsidRDefault="00C23B76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C23B76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C23B76" w:rsidRPr="00D52676" w:rsidTr="00E50496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23B76" w:rsidRPr="00D52676" w:rsidTr="00E50496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C23B76" w:rsidRPr="00D52676" w:rsidTr="00E50496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23B76" w:rsidRPr="00D52676" w:rsidTr="00E50496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C23B76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23B76" w:rsidRPr="00D52676" w:rsidRDefault="00C23B76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C23B76" w:rsidRPr="00D52676" w:rsidRDefault="00C23B7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C23B76" w:rsidRPr="00D52676" w:rsidRDefault="00C23B7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C23B76" w:rsidRPr="00D52676" w:rsidRDefault="00C23B7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C23B76" w:rsidRPr="00D52676" w:rsidRDefault="00C23B76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23B76" w:rsidRPr="00D52676" w:rsidRDefault="00C23B76" w:rsidP="00FF47C5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C23B76" w:rsidRPr="00D52676" w:rsidRDefault="00C23B76" w:rsidP="00FF47C5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C23B76" w:rsidRPr="000C6585" w:rsidRDefault="00C23B76" w:rsidP="000C6585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</w:t>
      </w:r>
      <w:r w:rsidR="000C6585">
        <w:rPr>
          <w:rFonts w:cs="Arial"/>
        </w:rPr>
        <w:t>...................</w:t>
      </w:r>
    </w:p>
    <w:p w:rsidR="00C23B76" w:rsidRPr="00D52676" w:rsidRDefault="00C23B76" w:rsidP="00FF47C5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C23B76" w:rsidRPr="00D52676" w:rsidRDefault="00C23B76" w:rsidP="00FF47C5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C23B76" w:rsidRPr="00D52676" w:rsidRDefault="00C23B76" w:rsidP="00FF47C5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</w:t>
      </w:r>
      <w:r w:rsidR="000C6585">
        <w:rPr>
          <w:rFonts w:cs="Arial"/>
        </w:rPr>
        <w:t>....................</w:t>
      </w:r>
      <w:r>
        <w:rPr>
          <w:rFonts w:cs="Arial"/>
        </w:rPr>
        <w:t>.......................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C23B76" w:rsidRPr="00D52676" w:rsidRDefault="00C23B76" w:rsidP="00C23B7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C23B76" w:rsidRPr="00D52676" w:rsidRDefault="00C23B76" w:rsidP="00C23B76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C23B76" w:rsidRPr="00D52676" w:rsidRDefault="00C23B76" w:rsidP="000C6585">
      <w:pPr>
        <w:pStyle w:val="Corpodetexto"/>
        <w:ind w:right="23"/>
        <w:outlineLvl w:val="0"/>
        <w:rPr>
          <w:rFonts w:cs="Arial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C23B76" w:rsidRPr="00D52676" w:rsidTr="00E5049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C23B7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B76" w:rsidRPr="00D52676" w:rsidRDefault="00C23B76" w:rsidP="00E5049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C23B7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B76" w:rsidRPr="00400B0B" w:rsidRDefault="00C23B7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C23B7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B76" w:rsidRPr="00A3330F" w:rsidRDefault="00C23B7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C23B7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B76" w:rsidRDefault="00C23B7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C23B76" w:rsidRDefault="00C23B7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C23B7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B76" w:rsidRDefault="00C23B7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C23B76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B76" w:rsidRPr="00A3330F" w:rsidRDefault="00C23B76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C23B76" w:rsidRPr="00D52676" w:rsidRDefault="00C23B76" w:rsidP="00FF47C5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C23B76" w:rsidRPr="00D52676" w:rsidRDefault="00C23B76" w:rsidP="00FF47C5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C23B76" w:rsidRPr="00D52676" w:rsidTr="00E50496">
        <w:trPr>
          <w:trHeight w:val="2752"/>
        </w:trPr>
        <w:tc>
          <w:tcPr>
            <w:tcW w:w="2547" w:type="dxa"/>
            <w:hideMark/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C23B76" w:rsidRPr="00D52676" w:rsidRDefault="00C23B7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C23B76" w:rsidRPr="00D52676" w:rsidRDefault="00C23B7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C23B76" w:rsidRPr="00D52676" w:rsidRDefault="00C23B7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C23B76" w:rsidRPr="00D52676" w:rsidRDefault="00C23B7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C23B76" w:rsidRPr="00D52676" w:rsidRDefault="00C23B76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C23B76" w:rsidRPr="00D52676" w:rsidRDefault="00C23B76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C23B76" w:rsidRPr="00D52676" w:rsidRDefault="00C23B76" w:rsidP="00FF47C5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C23B76" w:rsidRPr="00D52676" w:rsidRDefault="00C23B76" w:rsidP="00FF47C5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C23B76" w:rsidRPr="00D52676" w:rsidRDefault="00C23B76" w:rsidP="00FF47C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C23B76" w:rsidRPr="00D52676" w:rsidRDefault="00C23B76" w:rsidP="00FF47C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</w:t>
      </w:r>
      <w:r w:rsidR="000C6585">
        <w:rPr>
          <w:rFonts w:cs="Arial"/>
        </w:rPr>
        <w:t>.................</w:t>
      </w:r>
      <w:r w:rsidRPr="00D52676">
        <w:rPr>
          <w:rFonts w:cs="Arial"/>
        </w:rPr>
        <w:t>............</w:t>
      </w:r>
    </w:p>
    <w:p w:rsidR="00C23B76" w:rsidRPr="00D52676" w:rsidRDefault="00C23B76" w:rsidP="00FF47C5">
      <w:pPr>
        <w:pStyle w:val="PargrafodaLista"/>
        <w:tabs>
          <w:tab w:val="left" w:pos="0"/>
        </w:tabs>
        <w:spacing w:beforeLines="60" w:before="144" w:after="120"/>
        <w:ind w:left="1463"/>
        <w:rPr>
          <w:rFonts w:ascii="Arial" w:hAnsi="Arial" w:cs="Arial"/>
          <w:sz w:val="20"/>
          <w:szCs w:val="20"/>
        </w:rPr>
      </w:pPr>
    </w:p>
    <w:p w:rsidR="00C23B76" w:rsidRPr="00D52676" w:rsidRDefault="00C23B76" w:rsidP="00FF47C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C23B76" w:rsidRPr="00D52676" w:rsidRDefault="00C23B76" w:rsidP="00FF47C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C23B76" w:rsidRPr="00D52676" w:rsidRDefault="00C23B76" w:rsidP="00FF47C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0C6585">
        <w:rPr>
          <w:rFonts w:cs="Arial"/>
        </w:rPr>
        <w:t>.........................</w:t>
      </w:r>
    </w:p>
    <w:p w:rsidR="00C23B76" w:rsidRPr="00D52676" w:rsidRDefault="00C23B76" w:rsidP="00FF47C5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C23B76" w:rsidRPr="00D52676" w:rsidRDefault="00C23B76" w:rsidP="00C23B7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C23B76" w:rsidRPr="00D52676" w:rsidRDefault="00C23B76" w:rsidP="00C23B7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23B76" w:rsidRPr="00D52676" w:rsidRDefault="00C23B76" w:rsidP="00C23B7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opção(ões) correspondente(s) e responda o(s) questionário(s) equivalente(s) à(s) alternativa(s) marcada(s)):</w:t>
      </w:r>
    </w:p>
    <w:p w:rsidR="00C23B76" w:rsidRPr="00D52676" w:rsidRDefault="00C23B76" w:rsidP="00C23B76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C23B76" w:rsidRPr="00D52676" w:rsidRDefault="00C23B76" w:rsidP="00C23B7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</w:t>
      </w:r>
      <w:r w:rsidRPr="00D52676">
        <w:rPr>
          <w:rFonts w:ascii="Arial" w:hAnsi="Arial" w:cs="Arial"/>
          <w:sz w:val="20"/>
          <w:szCs w:val="20"/>
        </w:rPr>
        <w:t>_________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C23B76" w:rsidRPr="00D52676" w:rsidRDefault="00C23B76" w:rsidP="00C23B76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C23B76" w:rsidRPr="00D52676" w:rsidRDefault="00C23B76" w:rsidP="00C23B7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0C6585">
        <w:rPr>
          <w:rFonts w:ascii="Arial" w:hAnsi="Arial" w:cs="Arial"/>
          <w:sz w:val="20"/>
          <w:szCs w:val="20"/>
        </w:rPr>
        <w:t>__________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(  )setor independente; (  )dentro do galpão produtivo; </w:t>
      </w:r>
      <w:r w:rsidR="000C6585">
        <w:rPr>
          <w:rFonts w:ascii="Arial" w:hAnsi="Arial" w:cs="Arial"/>
          <w:sz w:val="20"/>
          <w:szCs w:val="20"/>
        </w:rPr>
        <w:t>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C23B76" w:rsidRPr="00D52676" w:rsidRDefault="00C23B76" w:rsidP="00C23B76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0C6585">
        <w:rPr>
          <w:rFonts w:ascii="Arial" w:hAnsi="Arial" w:cs="Arial"/>
          <w:sz w:val="20"/>
          <w:szCs w:val="20"/>
        </w:rPr>
        <w:t>__</w:t>
      </w:r>
    </w:p>
    <w:p w:rsidR="00C23B76" w:rsidRPr="00D52676" w:rsidRDefault="00C23B76" w:rsidP="00C23B76">
      <w:pPr>
        <w:pStyle w:val="PargrafodaLista"/>
        <w:numPr>
          <w:ilvl w:val="0"/>
          <w:numId w:val="13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C23B76" w:rsidRPr="00D52676" w:rsidRDefault="00C23B76" w:rsidP="00C23B7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</w:t>
      </w:r>
      <w:r w:rsidR="000C6585">
        <w:rPr>
          <w:rFonts w:ascii="Arial" w:hAnsi="Arial" w:cs="Arial"/>
          <w:sz w:val="20"/>
          <w:szCs w:val="20"/>
        </w:rPr>
        <w:t>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C23B76" w:rsidRPr="00D52676" w:rsidRDefault="00C23B76" w:rsidP="00C23B76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</w:t>
      </w:r>
      <w:r w:rsidRPr="00D52676">
        <w:rPr>
          <w:rFonts w:ascii="Arial" w:hAnsi="Arial" w:cs="Arial"/>
          <w:sz w:val="20"/>
          <w:szCs w:val="20"/>
        </w:rPr>
        <w:t>_________</w:t>
      </w:r>
    </w:p>
    <w:p w:rsidR="00C23B76" w:rsidRPr="007566D2" w:rsidRDefault="00C23B76" w:rsidP="00BA2A99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FF47C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FF47C5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0C6585" w:rsidRPr="00FF2C80" w:rsidRDefault="000C6585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FF47C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FF47C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FF47C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FF47C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FF47C5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445CD" w:rsidRDefault="006445CD" w:rsidP="006445CD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374C23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6445CD" w:rsidRPr="009204B8" w:rsidRDefault="006445CD" w:rsidP="006445CD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6445CD" w:rsidRPr="004A44D5" w:rsidRDefault="006445CD" w:rsidP="006445CD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lastRenderedPageBreak/>
        <w:t>Plano de manutenção</w:t>
      </w:r>
    </w:p>
    <w:p w:rsidR="006445CD" w:rsidRPr="00EC049C" w:rsidRDefault="006445CD" w:rsidP="006445CD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6445CD" w:rsidRDefault="006445CD" w:rsidP="006445CD">
      <w:pPr>
        <w:rPr>
          <w:rFonts w:ascii="Arial" w:hAnsi="Arial" w:cs="Arial"/>
          <w:b/>
          <w:sz w:val="20"/>
          <w:szCs w:val="20"/>
        </w:rPr>
      </w:pPr>
    </w:p>
    <w:p w:rsidR="006445CD" w:rsidRPr="00EC049C" w:rsidRDefault="006445CD" w:rsidP="006445CD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6445CD" w:rsidRDefault="006445CD" w:rsidP="006445CD">
      <w:pPr>
        <w:rPr>
          <w:rFonts w:ascii="Arial" w:hAnsi="Arial" w:cs="Arial"/>
          <w:color w:val="000000"/>
          <w:sz w:val="20"/>
          <w:szCs w:val="20"/>
        </w:rPr>
      </w:pPr>
    </w:p>
    <w:p w:rsidR="006445CD" w:rsidRDefault="006445CD" w:rsidP="006445CD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6445CD" w:rsidRDefault="006445CD" w:rsidP="006445CD">
      <w:pPr>
        <w:rPr>
          <w:rFonts w:ascii="Arial" w:hAnsi="Arial" w:cs="Arial"/>
          <w:color w:val="000000"/>
          <w:sz w:val="20"/>
          <w:szCs w:val="20"/>
        </w:rPr>
      </w:pPr>
    </w:p>
    <w:p w:rsidR="006445CD" w:rsidRDefault="006445CD" w:rsidP="006445CD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6445CD" w:rsidRDefault="006445CD" w:rsidP="006445CD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6445CD" w:rsidRDefault="006445CD" w:rsidP="006445CD">
      <w:pPr>
        <w:rPr>
          <w:rFonts w:ascii="Arial" w:hAnsi="Arial" w:cs="Arial"/>
        </w:rPr>
      </w:pPr>
    </w:p>
    <w:p w:rsidR="006445CD" w:rsidRDefault="006445CD" w:rsidP="006445CD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6445CD" w:rsidRDefault="006445CD" w:rsidP="006445CD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6445CD" w:rsidRDefault="006445CD" w:rsidP="006445CD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6445CD" w:rsidRDefault="006445CD" w:rsidP="006445C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445CD" w:rsidRDefault="006445CD" w:rsidP="006445C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445CD" w:rsidRDefault="006445CD" w:rsidP="006445C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6445CD" w:rsidRPr="00DC7A36" w:rsidRDefault="006445CD" w:rsidP="006445CD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5CD" w:rsidRDefault="006445CD" w:rsidP="00B63E61"/>
    <w:p w:rsidR="006445CD" w:rsidRDefault="006445CD" w:rsidP="00B63E61"/>
    <w:p w:rsidR="006445CD" w:rsidRDefault="006445CD" w:rsidP="00B63E61"/>
    <w:p w:rsidR="006445CD" w:rsidRDefault="006445CD" w:rsidP="00B63E61"/>
    <w:p w:rsidR="006445CD" w:rsidRPr="00B63E61" w:rsidRDefault="006445CD" w:rsidP="00B63E61"/>
    <w:sectPr w:rsidR="006445CD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47F" w:rsidRDefault="0035047F" w:rsidP="007E227E">
      <w:r>
        <w:separator/>
      </w:r>
    </w:p>
  </w:endnote>
  <w:endnote w:type="continuationSeparator" w:id="0">
    <w:p w:rsidR="0035047F" w:rsidRDefault="0035047F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15" w:rsidRDefault="00180B1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4610440"/>
      <w:docPartObj>
        <w:docPartGallery w:val="Page Numbers (Bottom of Page)"/>
        <w:docPartUnique/>
      </w:docPartObj>
    </w:sdtPr>
    <w:sdtEndPr/>
    <w:sdtContent>
      <w:p w:rsidR="000C6585" w:rsidRDefault="000C658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B15">
          <w:rPr>
            <w:noProof/>
          </w:rPr>
          <w:t>1</w:t>
        </w:r>
        <w:r>
          <w:fldChar w:fldCharType="end"/>
        </w:r>
      </w:p>
    </w:sdtContent>
  </w:sdt>
  <w:p w:rsidR="000C6585" w:rsidRDefault="000C658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15" w:rsidRDefault="00180B1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47F" w:rsidRDefault="0035047F" w:rsidP="007E227E">
      <w:r>
        <w:separator/>
      </w:r>
    </w:p>
  </w:footnote>
  <w:footnote w:type="continuationSeparator" w:id="0">
    <w:p w:rsidR="0035047F" w:rsidRDefault="0035047F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15" w:rsidRDefault="00180B1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15" w:rsidRDefault="00180B15" w:rsidP="00180B15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180B15" w:rsidRDefault="00180B15" w:rsidP="00180B15">
    <w:pPr>
      <w:jc w:val="center"/>
      <w:rPr>
        <w:rFonts w:ascii="Arial" w:hAnsi="Arial" w:cs="Arial"/>
        <w:b/>
        <w:sz w:val="18"/>
        <w:szCs w:val="18"/>
      </w:rPr>
    </w:pPr>
  </w:p>
  <w:p w:rsidR="00180B15" w:rsidRDefault="00180B15" w:rsidP="00180B15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180B15" w:rsidRDefault="00180B15" w:rsidP="00180B15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651871" w:rsidRPr="00180B15" w:rsidRDefault="00651871" w:rsidP="00180B15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15" w:rsidRDefault="00180B1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46079"/>
    <w:rsid w:val="00070A75"/>
    <w:rsid w:val="000C6585"/>
    <w:rsid w:val="00180B15"/>
    <w:rsid w:val="00187F8C"/>
    <w:rsid w:val="00197CE7"/>
    <w:rsid w:val="001B25D0"/>
    <w:rsid w:val="001D2673"/>
    <w:rsid w:val="001F076C"/>
    <w:rsid w:val="00223CE9"/>
    <w:rsid w:val="002907B0"/>
    <w:rsid w:val="002B2EFA"/>
    <w:rsid w:val="00317970"/>
    <w:rsid w:val="0035047F"/>
    <w:rsid w:val="00374C23"/>
    <w:rsid w:val="00400B0B"/>
    <w:rsid w:val="00456C26"/>
    <w:rsid w:val="004D3DC7"/>
    <w:rsid w:val="004F73BD"/>
    <w:rsid w:val="004F7CCA"/>
    <w:rsid w:val="00515222"/>
    <w:rsid w:val="00517CDF"/>
    <w:rsid w:val="005362CA"/>
    <w:rsid w:val="00544A7B"/>
    <w:rsid w:val="005C7E2E"/>
    <w:rsid w:val="0060447C"/>
    <w:rsid w:val="00613AF8"/>
    <w:rsid w:val="0062133E"/>
    <w:rsid w:val="006445CD"/>
    <w:rsid w:val="00651871"/>
    <w:rsid w:val="00654B18"/>
    <w:rsid w:val="0065665C"/>
    <w:rsid w:val="00662B4A"/>
    <w:rsid w:val="00663022"/>
    <w:rsid w:val="00692BD3"/>
    <w:rsid w:val="006B42B5"/>
    <w:rsid w:val="006B7ECD"/>
    <w:rsid w:val="00711C37"/>
    <w:rsid w:val="007337C3"/>
    <w:rsid w:val="00736B6C"/>
    <w:rsid w:val="007640E3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84832"/>
    <w:rsid w:val="00891242"/>
    <w:rsid w:val="008E35E7"/>
    <w:rsid w:val="008E7EF4"/>
    <w:rsid w:val="0099602E"/>
    <w:rsid w:val="009A1256"/>
    <w:rsid w:val="009D3012"/>
    <w:rsid w:val="009D537F"/>
    <w:rsid w:val="00A12C7A"/>
    <w:rsid w:val="00AB01F7"/>
    <w:rsid w:val="00B27222"/>
    <w:rsid w:val="00B56E76"/>
    <w:rsid w:val="00B63E61"/>
    <w:rsid w:val="00B87BC5"/>
    <w:rsid w:val="00B93284"/>
    <w:rsid w:val="00BA2A99"/>
    <w:rsid w:val="00BB48A0"/>
    <w:rsid w:val="00C045F3"/>
    <w:rsid w:val="00C1567D"/>
    <w:rsid w:val="00C23B76"/>
    <w:rsid w:val="00C3532B"/>
    <w:rsid w:val="00C406A2"/>
    <w:rsid w:val="00C40A90"/>
    <w:rsid w:val="00C45228"/>
    <w:rsid w:val="00C7534D"/>
    <w:rsid w:val="00C8749C"/>
    <w:rsid w:val="00CA40A6"/>
    <w:rsid w:val="00CB32C5"/>
    <w:rsid w:val="00CD0441"/>
    <w:rsid w:val="00CE7360"/>
    <w:rsid w:val="00D67096"/>
    <w:rsid w:val="00DA6D75"/>
    <w:rsid w:val="00DC4C75"/>
    <w:rsid w:val="00E52AFD"/>
    <w:rsid w:val="00E621D3"/>
    <w:rsid w:val="00EB58D2"/>
    <w:rsid w:val="00EB59D0"/>
    <w:rsid w:val="00EF0A35"/>
    <w:rsid w:val="00F258FD"/>
    <w:rsid w:val="00F74B6D"/>
    <w:rsid w:val="00F9705F"/>
    <w:rsid w:val="00FA349F"/>
    <w:rsid w:val="00FD51EE"/>
    <w:rsid w:val="00FD77A0"/>
    <w:rsid w:val="00FF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62"/>
        <o:r id="V:Rule3" type="connector" idref="#_x0000_s105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C23B7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C23B7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C23B7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4124</Words>
  <Characters>22272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20</cp:revision>
  <cp:lastPrinted>2015-11-13T17:38:00Z</cp:lastPrinted>
  <dcterms:created xsi:type="dcterms:W3CDTF">2013-04-18T12:58:00Z</dcterms:created>
  <dcterms:modified xsi:type="dcterms:W3CDTF">2015-11-13T17:38:00Z</dcterms:modified>
</cp:coreProperties>
</file>